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3A" w:rsidRDefault="002D373A"/>
    <w:p w:rsidR="002D373A" w:rsidRDefault="002D373A" w:rsidP="002D373A">
      <w:pPr>
        <w:jc w:val="center"/>
      </w:pPr>
      <w:r>
        <w:t>Nóra&amp;</w:t>
      </w:r>
      <w:bookmarkStart w:id="0" w:name="_GoBack"/>
      <w:bookmarkEnd w:id="0"/>
      <w:r>
        <w:t>Attila</w:t>
      </w:r>
    </w:p>
    <w:p w:rsidR="002D373A" w:rsidRDefault="002D373A"/>
    <w:p w:rsidR="002D373A" w:rsidRDefault="002D373A">
      <w:r>
        <w:t>Kedves Családunk és Barátaink!</w:t>
      </w:r>
    </w:p>
    <w:p w:rsidR="002D373A" w:rsidRDefault="002D373A">
      <w:r>
        <w:t xml:space="preserve">Szeretettel meghívunk, hogy velünk örüljetek, mikor 2021. július 17-én 11 órakor a </w:t>
      </w:r>
      <w:proofErr w:type="spellStart"/>
      <w:r>
        <w:t>tiszatenyői</w:t>
      </w:r>
      <w:proofErr w:type="spellEnd"/>
      <w:r>
        <w:t xml:space="preserve"> parkban végleg összekötjük életünket. Közös életünk első óráit töltsétek velünk és mindenkit szeretettel várunk a szertartást követő ebédre.</w:t>
      </w:r>
    </w:p>
    <w:sectPr w:rsidR="002D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B7"/>
    <w:rsid w:val="002D373A"/>
    <w:rsid w:val="00BA18BE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6A020-FE4F-4790-8531-450FF523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246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Szabó</dc:creator>
  <cp:keywords/>
  <dc:description/>
  <cp:lastModifiedBy>Attila Szabó</cp:lastModifiedBy>
  <cp:revision>2</cp:revision>
  <dcterms:created xsi:type="dcterms:W3CDTF">2021-05-22T16:11:00Z</dcterms:created>
  <dcterms:modified xsi:type="dcterms:W3CDTF">2021-05-22T16:20:00Z</dcterms:modified>
</cp:coreProperties>
</file>